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</w:pPr>
      <w:r w:rsidRPr="00AD7D42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УКРАЇНА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AD7D42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КРАСНОАРМІЙСЬКА РАЙОННА ДЕРЖАВНА АДМІНІСТРАЦІЯ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AD7D42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ВІДДІЛ ОСВІТИ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AD7D42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КОМУНАЛЬНА УСТАНОВА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AD7D42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КРАСНОАРМІЙСЬКИЙ  РАЙОННИЙ МЕТОДИЧНИЙ КАБІНЕТ 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AD7D42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КРАСНОАРМІЙСЬКОЇ РАЙОННОЇ РАДИ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AD7D42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ДОНЕЦЬКОЇ ОБЛАСТІ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proofErr w:type="spellStart"/>
      <w:r w:rsidRPr="00AD7D42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с.Гришине</w:t>
      </w:r>
      <w:proofErr w:type="spellEnd"/>
      <w:r w:rsidRPr="00AD7D42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, вул. Гагаріна, 12, 85330,тел.(06239) 2-73-52.факс (06239) 2-15-84</w:t>
      </w:r>
    </w:p>
    <w:p w:rsid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AD7D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</w:t>
      </w:r>
      <w:r w:rsidRPr="00AD7D42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-</w:t>
      </w:r>
      <w:r w:rsidRPr="00AD7D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r w:rsidRPr="00AD7D42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:       </w:t>
      </w:r>
      <w:hyperlink r:id="rId9" w:history="1">
        <w:r w:rsidR="00574FDB" w:rsidRPr="00AF1178">
          <w:rPr>
            <w:rStyle w:val="a9"/>
            <w:rFonts w:ascii="Times New Roman" w:eastAsia="Times New Roman" w:hAnsi="Times New Roman"/>
            <w:sz w:val="20"/>
            <w:szCs w:val="20"/>
            <w:lang w:val="uk-UA" w:eastAsia="ru-RU"/>
          </w:rPr>
          <w:t>rmk.krasn@yandex.ua</w:t>
        </w:r>
      </w:hyperlink>
      <w:r w:rsidR="00574FD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</w:t>
      </w:r>
      <w:r w:rsidRPr="00AD7D42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Код ЄДРПОУ </w:t>
      </w:r>
      <w:r w:rsidRPr="00AD7D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39023926</w:t>
      </w:r>
    </w:p>
    <w:p w:rsidR="00AD7D42" w:rsidRPr="00AD7D42" w:rsidRDefault="00AD7D42" w:rsidP="00AD7D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2CAA" wp14:editId="1A99462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1722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8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GRSpR/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AD7D42" w:rsidRPr="00AD7D42" w:rsidTr="0064669A">
        <w:tc>
          <w:tcPr>
            <w:tcW w:w="4785" w:type="dxa"/>
          </w:tcPr>
          <w:p w:rsidR="00AD7D42" w:rsidRPr="00AD7D42" w:rsidRDefault="009B78C2" w:rsidP="00AD7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16 січня 2016 року </w:t>
            </w:r>
            <w:r w:rsidR="00AD7D42" w:rsidRPr="00AD7D4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2-02-</w:t>
            </w:r>
            <w:r w:rsidR="00574F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</w:t>
            </w:r>
          </w:p>
          <w:p w:rsidR="00AD7D42" w:rsidRPr="00AD7D42" w:rsidRDefault="00AD7D42" w:rsidP="00AD7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D7D4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 № ___________ від _______</w:t>
            </w:r>
          </w:p>
          <w:p w:rsidR="00AD7D42" w:rsidRPr="00AD7D42" w:rsidRDefault="00AD7D42" w:rsidP="00AD7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D7D42" w:rsidRPr="00AD7D42" w:rsidRDefault="00AD7D42" w:rsidP="00AD7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85" w:type="dxa"/>
          </w:tcPr>
          <w:p w:rsidR="00AD7D42" w:rsidRPr="00AD7D42" w:rsidRDefault="00AD7D42" w:rsidP="00AD7D42">
            <w:pPr>
              <w:spacing w:after="0" w:line="240" w:lineRule="auto"/>
              <w:ind w:left="795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  <w:p w:rsidR="00AD7D42" w:rsidRPr="00AD7D42" w:rsidRDefault="00AD7D42" w:rsidP="00AD7D42">
            <w:pPr>
              <w:spacing w:after="0" w:line="240" w:lineRule="auto"/>
              <w:ind w:left="795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  <w:p w:rsidR="00AD7D42" w:rsidRPr="00AD7D42" w:rsidRDefault="00AD7D42" w:rsidP="00AD7D42">
            <w:pPr>
              <w:spacing w:after="0" w:line="240" w:lineRule="auto"/>
              <w:ind w:left="602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D7D42" w:rsidRPr="00AD7D42" w:rsidRDefault="00AD7D42" w:rsidP="00AD7D42">
            <w:pPr>
              <w:spacing w:after="0" w:line="240" w:lineRule="auto"/>
              <w:ind w:left="795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</w:tbl>
    <w:bookmarkEnd w:id="0"/>
    <w:p w:rsidR="009E2E95" w:rsidRDefault="00AD7D42" w:rsidP="009E2E95">
      <w:pPr>
        <w:shd w:val="clear" w:color="auto" w:fill="FFFFFF"/>
        <w:spacing w:after="0"/>
        <w:ind w:firstLine="708"/>
        <w:jc w:val="right"/>
        <w:rPr>
          <w:rFonts w:ascii="Times" w:hAnsi="Times" w:cs="Times"/>
          <w:color w:val="000000"/>
          <w:sz w:val="24"/>
          <w:szCs w:val="24"/>
          <w:lang w:val="uk-UA"/>
        </w:rPr>
      </w:pPr>
      <w:r>
        <w:rPr>
          <w:rFonts w:ascii="Times" w:hAnsi="Times" w:cs="Times"/>
          <w:color w:val="000000"/>
          <w:sz w:val="24"/>
          <w:szCs w:val="24"/>
          <w:lang w:val="uk-UA"/>
        </w:rPr>
        <w:t>Д</w:t>
      </w:r>
      <w:r w:rsidR="009E2E95">
        <w:rPr>
          <w:rFonts w:ascii="Times" w:hAnsi="Times" w:cs="Times"/>
          <w:color w:val="000000"/>
          <w:sz w:val="24"/>
          <w:szCs w:val="24"/>
          <w:lang w:val="uk-UA"/>
        </w:rPr>
        <w:t xml:space="preserve">иректору школи </w:t>
      </w:r>
    </w:p>
    <w:p w:rsidR="009E2E95" w:rsidRDefault="009E2E95" w:rsidP="00154B49">
      <w:pPr>
        <w:shd w:val="clear" w:color="auto" w:fill="FFFFFF"/>
        <w:spacing w:after="0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</w:p>
    <w:p w:rsidR="00154B49" w:rsidRPr="00154B49" w:rsidRDefault="00154B49" w:rsidP="00154B49">
      <w:pPr>
        <w:shd w:val="clear" w:color="auto" w:fill="FFFFFF"/>
        <w:spacing w:after="0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 w:rsidRPr="00154B49">
        <w:rPr>
          <w:rFonts w:ascii="Times" w:hAnsi="Times" w:cs="Times"/>
          <w:color w:val="000000"/>
          <w:sz w:val="24"/>
          <w:szCs w:val="24"/>
          <w:lang w:val="uk-UA"/>
        </w:rPr>
        <w:t xml:space="preserve">Про вшанування  </w:t>
      </w:r>
      <w:proofErr w:type="spellStart"/>
      <w:r w:rsidRPr="00154B49">
        <w:rPr>
          <w:rFonts w:ascii="Times" w:hAnsi="Times" w:cs="Times"/>
          <w:color w:val="000000"/>
          <w:sz w:val="24"/>
          <w:szCs w:val="24"/>
          <w:lang w:val="uk-UA"/>
        </w:rPr>
        <w:t>пам</w:t>
      </w:r>
      <w:proofErr w:type="spellEnd"/>
      <w:r w:rsidRPr="000C3455">
        <w:rPr>
          <w:rFonts w:ascii="Times" w:hAnsi="Times" w:cs="Times"/>
          <w:color w:val="000000"/>
          <w:sz w:val="24"/>
          <w:szCs w:val="24"/>
        </w:rPr>
        <w:t>`</w:t>
      </w:r>
      <w:r w:rsidRPr="00154B49">
        <w:rPr>
          <w:rFonts w:ascii="Times" w:hAnsi="Times" w:cs="Times"/>
          <w:color w:val="000000"/>
          <w:sz w:val="24"/>
          <w:szCs w:val="24"/>
          <w:lang w:val="uk-UA"/>
        </w:rPr>
        <w:t xml:space="preserve">яті Івана Франка </w:t>
      </w:r>
    </w:p>
    <w:p w:rsidR="00154B49" w:rsidRPr="00154B49" w:rsidRDefault="00154B49" w:rsidP="00154B49">
      <w:pPr>
        <w:shd w:val="clear" w:color="auto" w:fill="FFFFFF"/>
        <w:spacing w:after="0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 w:rsidRPr="00154B49">
        <w:rPr>
          <w:rFonts w:ascii="Times" w:hAnsi="Times" w:cs="Times"/>
          <w:color w:val="000000"/>
          <w:sz w:val="24"/>
          <w:szCs w:val="24"/>
          <w:lang w:val="uk-UA"/>
        </w:rPr>
        <w:t>у загальноосвітніх навчальних закладах</w:t>
      </w:r>
    </w:p>
    <w:p w:rsidR="00154B49" w:rsidRPr="00154B49" w:rsidRDefault="00154B49" w:rsidP="00154B49">
      <w:pPr>
        <w:shd w:val="clear" w:color="auto" w:fill="FFFFFF"/>
        <w:spacing w:after="0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 w:rsidRPr="00154B49">
        <w:rPr>
          <w:rFonts w:ascii="Times" w:hAnsi="Times" w:cs="Times"/>
          <w:color w:val="000000"/>
          <w:sz w:val="24"/>
          <w:szCs w:val="24"/>
          <w:lang w:val="uk-UA"/>
        </w:rPr>
        <w:t>Красноармійського району</w:t>
      </w:r>
    </w:p>
    <w:p w:rsidR="00154B49" w:rsidRPr="00154B49" w:rsidRDefault="00154B49" w:rsidP="00154B49">
      <w:pPr>
        <w:shd w:val="clear" w:color="auto" w:fill="FFFFFF"/>
        <w:spacing w:after="0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</w:p>
    <w:p w:rsidR="00154B49" w:rsidRPr="00154B49" w:rsidRDefault="00154B49" w:rsidP="00154B49">
      <w:pPr>
        <w:shd w:val="clear" w:color="auto" w:fill="FFFFFF"/>
        <w:spacing w:after="0"/>
        <w:ind w:firstLine="708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</w:p>
    <w:p w:rsidR="00154B49" w:rsidRPr="006A366B" w:rsidRDefault="000C3455" w:rsidP="00154B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>Керуючись листом Д</w:t>
      </w:r>
      <w:r w:rsidR="00154B49">
        <w:rPr>
          <w:color w:val="000000"/>
          <w:lang w:val="uk-UA"/>
        </w:rPr>
        <w:t>онецького ІППО від 28.12.2015 року № 370/09 «Про вшанування пам</w:t>
      </w:r>
      <w:r w:rsidR="00154B49" w:rsidRPr="000C3455">
        <w:rPr>
          <w:color w:val="000000"/>
          <w:lang w:val="uk-UA"/>
        </w:rPr>
        <w:t>`</w:t>
      </w:r>
      <w:r w:rsidR="00154B49">
        <w:rPr>
          <w:color w:val="000000"/>
          <w:lang w:val="uk-UA"/>
        </w:rPr>
        <w:t xml:space="preserve">яті Івана Франка у загальноосвітніх навчальних закладах Донецької області» </w:t>
      </w:r>
      <w:r w:rsidR="00154B49" w:rsidRPr="001D523D">
        <w:rPr>
          <w:color w:val="000000"/>
          <w:lang w:val="uk-UA"/>
        </w:rPr>
        <w:t xml:space="preserve">та з метою вшанування пам’яті видатного українського письменника, вченого та громадського діяча Івана Яковича Франка, популяризації його літературної, публіцистичної, наукової спадщини; зважаючи на вагомий внесок у становлення української нації, а також з нагоди відзначення у 2016 році пам’ятних дат – 160-річчя від дня народження та 100-річчя від дня смерті Івана Франка, </w:t>
      </w:r>
      <w:r w:rsidR="00154B49" w:rsidRPr="006A366B">
        <w:rPr>
          <w:b/>
          <w:color w:val="000000"/>
          <w:lang w:val="uk-UA"/>
        </w:rPr>
        <w:t xml:space="preserve">рекомендуємо розробити та </w:t>
      </w:r>
      <w:r w:rsidR="00433F9F" w:rsidRPr="006A366B">
        <w:rPr>
          <w:b/>
          <w:color w:val="000000"/>
          <w:lang w:val="uk-UA"/>
        </w:rPr>
        <w:t>провести заходи у загальноосвітніх навчальних закладах Красноармійського району</w:t>
      </w:r>
      <w:r w:rsidR="00AD7D42" w:rsidRPr="006A366B">
        <w:rPr>
          <w:b/>
          <w:color w:val="000000"/>
          <w:lang w:val="uk-UA"/>
        </w:rPr>
        <w:t xml:space="preserve"> та </w:t>
      </w:r>
      <w:r w:rsidR="006A366B" w:rsidRPr="006A366B">
        <w:rPr>
          <w:b/>
          <w:color w:val="000000"/>
          <w:lang w:val="uk-UA"/>
        </w:rPr>
        <w:t xml:space="preserve">в </w:t>
      </w:r>
      <w:r w:rsidR="00AD7D42" w:rsidRPr="006A366B">
        <w:rPr>
          <w:b/>
          <w:color w:val="000000"/>
          <w:lang w:val="uk-UA"/>
        </w:rPr>
        <w:t xml:space="preserve">взяти участь у зазначених районних заходах. </w:t>
      </w:r>
    </w:p>
    <w:p w:rsidR="00AD7D42" w:rsidRPr="006A366B" w:rsidRDefault="00AD7D42" w:rsidP="00154B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r w:rsidRPr="006A366B">
        <w:rPr>
          <w:b/>
          <w:color w:val="000000"/>
          <w:lang w:val="uk-UA"/>
        </w:rPr>
        <w:t xml:space="preserve">Просимо донести інформацію до вчителів </w:t>
      </w:r>
      <w:r w:rsidR="004514E2">
        <w:rPr>
          <w:b/>
          <w:color w:val="000000"/>
          <w:lang w:val="uk-UA"/>
        </w:rPr>
        <w:t>української мови та літератури,</w:t>
      </w:r>
      <w:r w:rsidR="000C3455">
        <w:rPr>
          <w:b/>
          <w:color w:val="000000"/>
          <w:lang w:val="uk-UA"/>
        </w:rPr>
        <w:t xml:space="preserve"> вчителів </w:t>
      </w:r>
      <w:r w:rsidR="00395012">
        <w:rPr>
          <w:b/>
          <w:color w:val="000000"/>
          <w:lang w:val="uk-UA"/>
        </w:rPr>
        <w:t>початкових класів, о</w:t>
      </w:r>
      <w:r w:rsidR="004514E2">
        <w:rPr>
          <w:b/>
          <w:color w:val="000000"/>
          <w:lang w:val="uk-UA"/>
        </w:rPr>
        <w:t>бразотворчого мистецтва, музики</w:t>
      </w:r>
      <w:r w:rsidR="000C3455">
        <w:rPr>
          <w:b/>
          <w:color w:val="000000"/>
          <w:lang w:val="uk-UA"/>
        </w:rPr>
        <w:t>,</w:t>
      </w:r>
      <w:r w:rsidR="004514E2">
        <w:rPr>
          <w:b/>
          <w:color w:val="000000"/>
          <w:lang w:val="uk-UA"/>
        </w:rPr>
        <w:t xml:space="preserve"> </w:t>
      </w:r>
      <w:r w:rsidRPr="006A366B">
        <w:rPr>
          <w:b/>
          <w:color w:val="000000"/>
          <w:lang w:val="uk-UA"/>
        </w:rPr>
        <w:t>б</w:t>
      </w:r>
      <w:r w:rsidR="006A366B" w:rsidRPr="006A366B">
        <w:rPr>
          <w:b/>
          <w:color w:val="000000"/>
          <w:lang w:val="uk-UA"/>
        </w:rPr>
        <w:t>ібліотекарів,</w:t>
      </w:r>
      <w:r w:rsidR="004514E2">
        <w:rPr>
          <w:b/>
          <w:color w:val="000000"/>
          <w:lang w:val="uk-UA"/>
        </w:rPr>
        <w:t xml:space="preserve"> </w:t>
      </w:r>
      <w:r w:rsidR="006A366B" w:rsidRPr="006A366B">
        <w:rPr>
          <w:b/>
          <w:color w:val="000000"/>
          <w:lang w:val="uk-UA"/>
        </w:rPr>
        <w:t>керівників гуртків.</w:t>
      </w:r>
    </w:p>
    <w:p w:rsidR="00154B49" w:rsidRPr="006A366B" w:rsidRDefault="00154B49" w:rsidP="00154B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</w:p>
    <w:p w:rsidR="00154B49" w:rsidRPr="006A366B" w:rsidRDefault="00154B49" w:rsidP="00154B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u w:val="single"/>
          <w:lang w:val="uk-UA"/>
        </w:rPr>
      </w:pPr>
      <w:r w:rsidRPr="006A366B">
        <w:rPr>
          <w:b/>
          <w:color w:val="000000"/>
          <w:u w:val="single"/>
          <w:lang w:val="uk-UA"/>
        </w:rPr>
        <w:t xml:space="preserve">Під час планування </w:t>
      </w:r>
      <w:r w:rsidR="00433F9F" w:rsidRPr="006A366B">
        <w:rPr>
          <w:b/>
          <w:color w:val="000000"/>
          <w:u w:val="single"/>
          <w:lang w:val="uk-UA"/>
        </w:rPr>
        <w:t xml:space="preserve"> шкільних  </w:t>
      </w:r>
      <w:r w:rsidRPr="006A366B">
        <w:rPr>
          <w:b/>
          <w:color w:val="000000"/>
          <w:u w:val="single"/>
          <w:lang w:val="uk-UA"/>
        </w:rPr>
        <w:t>заходів пропонуємо використати такі форми:</w:t>
      </w:r>
    </w:p>
    <w:p w:rsidR="00433F9F" w:rsidRPr="001D523D" w:rsidRDefault="00433F9F" w:rsidP="00154B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</w:p>
    <w:p w:rsidR="00154B49" w:rsidRPr="001D523D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8"/>
      <w:bookmarkEnd w:id="1"/>
      <w:r w:rsidRPr="001D523D">
        <w:rPr>
          <w:color w:val="000000"/>
          <w:lang w:val="uk-UA"/>
        </w:rPr>
        <w:t>1.Урочистості лінійки з нагоди 160-річчя від дня народження</w:t>
      </w:r>
      <w:r w:rsidR="006A366B">
        <w:rPr>
          <w:color w:val="000000"/>
          <w:lang w:val="uk-UA"/>
        </w:rPr>
        <w:t xml:space="preserve"> </w:t>
      </w:r>
      <w:r w:rsidRPr="001D523D">
        <w:rPr>
          <w:color w:val="000000"/>
          <w:lang w:val="uk-UA"/>
        </w:rPr>
        <w:t xml:space="preserve"> та 100-річчя від дня смерті Івана Франка.</w:t>
      </w:r>
    </w:p>
    <w:p w:rsidR="00154B49" w:rsidRPr="001D523D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1D523D">
        <w:rPr>
          <w:color w:val="000000"/>
          <w:lang w:val="uk-UA"/>
        </w:rPr>
        <w:t xml:space="preserve">2.Оформлення тематичних виставок: «Відзначаємо 160-річчя від дня народження Великого Каменяра», «Святкування Дня </w:t>
      </w:r>
      <w:r w:rsidR="00433F9F" w:rsidRPr="001D523D">
        <w:rPr>
          <w:color w:val="000000"/>
          <w:lang w:val="uk-UA"/>
        </w:rPr>
        <w:t>пам’яті</w:t>
      </w:r>
      <w:r w:rsidRPr="001D523D">
        <w:rPr>
          <w:color w:val="000000"/>
          <w:lang w:val="uk-UA"/>
        </w:rPr>
        <w:t xml:space="preserve"> Івана Франка», у тому числі виставок літератури в бібліотеках закладів освіти, експозицій фотоматеріалів у кабінетах літератури, віртуальних виставок фотоматеріалів на сайтах та </w:t>
      </w:r>
      <w:proofErr w:type="spellStart"/>
      <w:r w:rsidRPr="001D523D">
        <w:rPr>
          <w:color w:val="000000"/>
          <w:lang w:val="uk-UA"/>
        </w:rPr>
        <w:t>блогах</w:t>
      </w:r>
      <w:proofErr w:type="spellEnd"/>
      <w:r w:rsidRPr="001D523D">
        <w:rPr>
          <w:color w:val="000000"/>
          <w:lang w:val="uk-UA"/>
        </w:rPr>
        <w:t xml:space="preserve"> освітніх установ.</w:t>
      </w:r>
    </w:p>
    <w:p w:rsidR="00154B49" w:rsidRPr="001D523D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1D523D">
        <w:rPr>
          <w:color w:val="000000"/>
          <w:lang w:val="uk-UA"/>
        </w:rPr>
        <w:t>3. Проведення усних журналів, круглих столів, конференцій за темами: «</w:t>
      </w:r>
      <w:bookmarkStart w:id="2" w:name="n10"/>
      <w:bookmarkStart w:id="3" w:name="n11"/>
      <w:bookmarkStart w:id="4" w:name="n14"/>
      <w:bookmarkEnd w:id="2"/>
      <w:bookmarkEnd w:id="3"/>
      <w:bookmarkEnd w:id="4"/>
      <w:r w:rsidRPr="001D523D">
        <w:rPr>
          <w:color w:val="000000"/>
          <w:lang w:val="uk-UA"/>
        </w:rPr>
        <w:t>У батьковій кузні (дитячі роки І. Франка)», «Слово українського Каменяра», «Наукова спадщина І. Франка», «І. Франко – перекладач», «Громадська діяльність Каменяра», «Іван Франко – це розум і серце нашого народу», «І. Франко – поет національної честі» тощо.</w:t>
      </w:r>
    </w:p>
    <w:p w:rsidR="00154B49" w:rsidRPr="001D523D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1D523D">
        <w:rPr>
          <w:color w:val="000000"/>
          <w:lang w:val="uk-UA"/>
        </w:rPr>
        <w:t>4. Організація віртуальних екскурсій до музеїв письменника.</w:t>
      </w:r>
    </w:p>
    <w:p w:rsidR="00154B49" w:rsidRPr="001D523D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1D523D">
        <w:rPr>
          <w:color w:val="000000"/>
          <w:lang w:val="uk-UA"/>
        </w:rPr>
        <w:t>5. Перегляд учнями загальноосвітніх навчальних закладів документальних фільмів про життя та творчість І. Я. Франка, художніх фільмів за його творами.</w:t>
      </w:r>
    </w:p>
    <w:p w:rsidR="00154B49" w:rsidRPr="001D523D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1D523D">
        <w:rPr>
          <w:color w:val="000000"/>
          <w:lang w:val="uk-UA"/>
        </w:rPr>
        <w:lastRenderedPageBreak/>
        <w:t xml:space="preserve">6. Проведення літературно-мистецьких свят за темами: «У вінок Каменяреві», «Творчість І. Франка в музиці», «Тричі мені являлася любов…», «Лиш боротись – значить </w:t>
      </w:r>
      <w:proofErr w:type="spellStart"/>
      <w:r w:rsidRPr="001D523D">
        <w:rPr>
          <w:color w:val="000000"/>
          <w:lang w:val="uk-UA"/>
        </w:rPr>
        <w:t>жить</w:t>
      </w:r>
      <w:proofErr w:type="spellEnd"/>
      <w:r w:rsidRPr="001D523D">
        <w:rPr>
          <w:color w:val="000000"/>
          <w:lang w:val="uk-UA"/>
        </w:rPr>
        <w:t>!» тощо.</w:t>
      </w:r>
    </w:p>
    <w:p w:rsidR="00154B49" w:rsidRDefault="00154B49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1D523D">
        <w:rPr>
          <w:color w:val="000000"/>
          <w:lang w:val="uk-UA"/>
        </w:rPr>
        <w:t xml:space="preserve">7. Висвітлення на шпальтах освітянських видань, сайтах та </w:t>
      </w:r>
      <w:proofErr w:type="spellStart"/>
      <w:r w:rsidRPr="001D523D">
        <w:rPr>
          <w:color w:val="000000"/>
          <w:lang w:val="uk-UA"/>
        </w:rPr>
        <w:t>блогах</w:t>
      </w:r>
      <w:proofErr w:type="spellEnd"/>
      <w:r w:rsidRPr="001D523D">
        <w:rPr>
          <w:color w:val="000000"/>
          <w:lang w:val="uk-UA"/>
        </w:rPr>
        <w:t xml:space="preserve"> освітніх установ заходів про вшанування </w:t>
      </w:r>
      <w:r w:rsidR="00433F9F" w:rsidRPr="001D523D">
        <w:rPr>
          <w:color w:val="000000"/>
          <w:lang w:val="uk-UA"/>
        </w:rPr>
        <w:t>пам’яті</w:t>
      </w:r>
      <w:r w:rsidRPr="001D523D">
        <w:rPr>
          <w:color w:val="000000"/>
          <w:lang w:val="uk-UA"/>
        </w:rPr>
        <w:t xml:space="preserve"> Івана Франка.</w:t>
      </w:r>
    </w:p>
    <w:p w:rsidR="00D6221E" w:rsidRPr="004514E2" w:rsidRDefault="00D6221E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</w:p>
    <w:p w:rsidR="00D6221E" w:rsidRDefault="00D6221E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4514E2">
        <w:rPr>
          <w:b/>
          <w:color w:val="000000"/>
          <w:lang w:val="uk-UA"/>
        </w:rPr>
        <w:t xml:space="preserve">Звіт про проведення шкільних  заходів  з </w:t>
      </w:r>
      <w:proofErr w:type="spellStart"/>
      <w:r w:rsidRPr="004514E2">
        <w:rPr>
          <w:b/>
          <w:color w:val="000000"/>
          <w:lang w:val="uk-UA"/>
        </w:rPr>
        <w:t>обов</w:t>
      </w:r>
      <w:proofErr w:type="spellEnd"/>
      <w:r w:rsidRPr="000C3455">
        <w:rPr>
          <w:b/>
          <w:color w:val="000000"/>
        </w:rPr>
        <w:t>`</w:t>
      </w:r>
      <w:proofErr w:type="spellStart"/>
      <w:r w:rsidRPr="004514E2">
        <w:rPr>
          <w:b/>
          <w:color w:val="000000"/>
          <w:lang w:val="uk-UA"/>
        </w:rPr>
        <w:t>язковим</w:t>
      </w:r>
      <w:proofErr w:type="spellEnd"/>
      <w:r w:rsidRPr="004514E2">
        <w:rPr>
          <w:b/>
          <w:color w:val="000000"/>
          <w:lang w:val="uk-UA"/>
        </w:rPr>
        <w:t xml:space="preserve">  наданням </w:t>
      </w:r>
      <w:r w:rsidR="004514E2" w:rsidRPr="004514E2">
        <w:rPr>
          <w:b/>
          <w:color w:val="000000"/>
          <w:lang w:val="uk-UA"/>
        </w:rPr>
        <w:t xml:space="preserve">якісних </w:t>
      </w:r>
      <w:r w:rsidRPr="004514E2">
        <w:rPr>
          <w:b/>
          <w:color w:val="000000"/>
          <w:lang w:val="uk-UA"/>
        </w:rPr>
        <w:t>фото</w:t>
      </w:r>
      <w:r w:rsidR="004514E2">
        <w:rPr>
          <w:b/>
          <w:color w:val="000000"/>
          <w:lang w:val="uk-UA"/>
        </w:rPr>
        <w:t xml:space="preserve"> або відео</w:t>
      </w:r>
      <w:r w:rsidRPr="004514E2">
        <w:rPr>
          <w:b/>
          <w:color w:val="000000"/>
          <w:lang w:val="uk-UA"/>
        </w:rPr>
        <w:t xml:space="preserve">матеріалів надіслати на електронну адресу КУ КРМК </w:t>
      </w:r>
      <w:hyperlink r:id="rId10" w:history="1">
        <w:r w:rsidR="00530F5F" w:rsidRPr="004514E2">
          <w:rPr>
            <w:rStyle w:val="a9"/>
            <w:b/>
            <w:lang w:val="uk-UA"/>
          </w:rPr>
          <w:t>rmk.krasn@yandex.ua</w:t>
        </w:r>
      </w:hyperlink>
      <w:r w:rsidR="00530F5F" w:rsidRPr="004514E2">
        <w:rPr>
          <w:b/>
          <w:color w:val="000000"/>
          <w:lang w:val="uk-UA"/>
        </w:rPr>
        <w:t xml:space="preserve"> </w:t>
      </w:r>
      <w:r w:rsidR="004514E2" w:rsidRPr="004514E2">
        <w:rPr>
          <w:b/>
          <w:color w:val="000000"/>
          <w:lang w:val="uk-UA"/>
        </w:rPr>
        <w:t>до 31 травня 2016 року</w:t>
      </w:r>
      <w:r w:rsidR="004514E2">
        <w:rPr>
          <w:color w:val="000000"/>
          <w:lang w:val="uk-UA"/>
        </w:rPr>
        <w:t xml:space="preserve">  ( Відповідальна Воробйова Н.О.)</w:t>
      </w:r>
      <w:r w:rsidR="000C3455">
        <w:rPr>
          <w:color w:val="000000"/>
          <w:lang w:val="uk-UA"/>
        </w:rPr>
        <w:t xml:space="preserve"> </w:t>
      </w:r>
      <w:r w:rsidR="00395012">
        <w:rPr>
          <w:color w:val="000000"/>
          <w:lang w:val="uk-UA"/>
        </w:rPr>
        <w:t>за формою:</w:t>
      </w:r>
    </w:p>
    <w:p w:rsidR="00395012" w:rsidRDefault="00395012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2202"/>
        <w:gridCol w:w="2290"/>
        <w:gridCol w:w="2450"/>
        <w:gridCol w:w="2455"/>
      </w:tblGrid>
      <w:tr w:rsidR="009B78C2" w:rsidTr="009B78C2">
        <w:tc>
          <w:tcPr>
            <w:tcW w:w="458" w:type="dxa"/>
          </w:tcPr>
          <w:p w:rsidR="009B78C2" w:rsidRPr="00395012" w:rsidRDefault="009B78C2" w:rsidP="0039501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2202" w:type="dxa"/>
          </w:tcPr>
          <w:p w:rsidR="009B78C2" w:rsidRPr="00395012" w:rsidRDefault="009B78C2" w:rsidP="0039501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Назва заходу</w:t>
            </w:r>
          </w:p>
        </w:tc>
        <w:tc>
          <w:tcPr>
            <w:tcW w:w="2290" w:type="dxa"/>
          </w:tcPr>
          <w:p w:rsidR="009B78C2" w:rsidRPr="00395012" w:rsidRDefault="009B78C2" w:rsidP="009B78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Форма проведення</w:t>
            </w:r>
          </w:p>
        </w:tc>
        <w:tc>
          <w:tcPr>
            <w:tcW w:w="2450" w:type="dxa"/>
          </w:tcPr>
          <w:p w:rsidR="009B78C2" w:rsidRPr="00395012" w:rsidRDefault="009B78C2" w:rsidP="0039501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Вікова категорія</w:t>
            </w:r>
          </w:p>
          <w:p w:rsidR="009B78C2" w:rsidRPr="00395012" w:rsidRDefault="009B78C2" w:rsidP="0039501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учасників</w:t>
            </w:r>
          </w:p>
        </w:tc>
        <w:tc>
          <w:tcPr>
            <w:tcW w:w="2455" w:type="dxa"/>
          </w:tcPr>
          <w:p w:rsidR="009B78C2" w:rsidRDefault="009B78C2" w:rsidP="0039501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Відповідальні</w:t>
            </w:r>
          </w:p>
          <w:p w:rsidR="009B78C2" w:rsidRPr="00395012" w:rsidRDefault="009B78C2" w:rsidP="0039501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особи </w:t>
            </w:r>
          </w:p>
        </w:tc>
      </w:tr>
      <w:tr w:rsidR="009B78C2" w:rsidTr="009B78C2">
        <w:tc>
          <w:tcPr>
            <w:tcW w:w="458" w:type="dxa"/>
          </w:tcPr>
          <w:p w:rsidR="009B78C2" w:rsidRDefault="009B78C2" w:rsidP="00154B4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202" w:type="dxa"/>
          </w:tcPr>
          <w:p w:rsidR="009B78C2" w:rsidRDefault="009B78C2" w:rsidP="00154B4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290" w:type="dxa"/>
          </w:tcPr>
          <w:p w:rsidR="009B78C2" w:rsidRDefault="009B78C2" w:rsidP="00154B4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450" w:type="dxa"/>
          </w:tcPr>
          <w:p w:rsidR="009B78C2" w:rsidRDefault="009B78C2" w:rsidP="00154B4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455" w:type="dxa"/>
          </w:tcPr>
          <w:p w:rsidR="009B78C2" w:rsidRDefault="009B78C2" w:rsidP="00154B4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</w:tbl>
    <w:p w:rsidR="00395012" w:rsidRPr="00D6221E" w:rsidRDefault="00395012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33F9F" w:rsidRPr="00991AC5" w:rsidRDefault="00A05DDA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</w:t>
      </w:r>
      <w:r w:rsidR="00433F9F" w:rsidRPr="00991AC5">
        <w:rPr>
          <w:b/>
          <w:color w:val="000000"/>
          <w:lang w:val="uk-UA"/>
        </w:rPr>
        <w:t xml:space="preserve">   Районні заходи щодо вшанування </w:t>
      </w:r>
      <w:proofErr w:type="spellStart"/>
      <w:r w:rsidR="00433F9F" w:rsidRPr="00991AC5">
        <w:rPr>
          <w:b/>
          <w:color w:val="000000"/>
          <w:lang w:val="uk-UA"/>
        </w:rPr>
        <w:t>пам</w:t>
      </w:r>
      <w:proofErr w:type="spellEnd"/>
      <w:r w:rsidR="00433F9F" w:rsidRPr="000C3455">
        <w:rPr>
          <w:b/>
          <w:color w:val="000000"/>
        </w:rPr>
        <w:t>`</w:t>
      </w:r>
      <w:r w:rsidR="00433F9F" w:rsidRPr="00991AC5">
        <w:rPr>
          <w:b/>
          <w:color w:val="000000"/>
          <w:lang w:val="uk-UA"/>
        </w:rPr>
        <w:t>яті Івана Франка</w:t>
      </w:r>
      <w:r w:rsidR="00395012">
        <w:rPr>
          <w:b/>
          <w:color w:val="000000"/>
          <w:lang w:val="uk-UA"/>
        </w:rPr>
        <w:t xml:space="preserve"> у 2016 році</w:t>
      </w:r>
      <w:r w:rsidR="00433F9F" w:rsidRPr="00991AC5">
        <w:rPr>
          <w:b/>
          <w:color w:val="000000"/>
          <w:lang w:val="uk-UA"/>
        </w:rPr>
        <w:t>:</w:t>
      </w:r>
    </w:p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126"/>
        <w:gridCol w:w="3402"/>
        <w:gridCol w:w="1843"/>
      </w:tblGrid>
      <w:tr w:rsidR="00A05DDA" w:rsidRPr="00433F9F" w:rsidTr="009B78C2">
        <w:trPr>
          <w:trHeight w:val="1414"/>
        </w:trPr>
        <w:tc>
          <w:tcPr>
            <w:tcW w:w="426" w:type="dxa"/>
            <w:vAlign w:val="center"/>
          </w:tcPr>
          <w:p w:rsidR="00433F9F" w:rsidRPr="00433F9F" w:rsidRDefault="00395012" w:rsidP="00395012">
            <w:pPr>
              <w:pStyle w:val="rvps2"/>
              <w:shd w:val="clear" w:color="auto" w:fill="FFFFFF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F9F" w:rsidRPr="00433F9F" w:rsidRDefault="00433F9F" w:rsidP="00433F9F">
            <w:pPr>
              <w:pStyle w:val="rvps2"/>
              <w:shd w:val="clear" w:color="auto" w:fill="FFFFFF"/>
              <w:ind w:firstLine="448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433F9F">
              <w:rPr>
                <w:b/>
                <w:color w:val="000000"/>
                <w:lang w:val="uk-UA"/>
              </w:rPr>
              <w:t>Назва заходу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F9F" w:rsidRPr="00433F9F" w:rsidRDefault="00433F9F" w:rsidP="00A05DD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433F9F">
              <w:rPr>
                <w:b/>
                <w:color w:val="000000"/>
                <w:lang w:val="uk-UA"/>
              </w:rPr>
              <w:t>Форма</w:t>
            </w:r>
          </w:p>
          <w:p w:rsidR="00433F9F" w:rsidRPr="00433F9F" w:rsidRDefault="00433F9F" w:rsidP="00A05DD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433F9F">
              <w:rPr>
                <w:b/>
                <w:color w:val="000000"/>
                <w:lang w:val="uk-UA"/>
              </w:rPr>
              <w:t>проведення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3F9F" w:rsidRPr="00433F9F" w:rsidRDefault="00433F9F" w:rsidP="00991AC5">
            <w:pPr>
              <w:pStyle w:val="rvps2"/>
              <w:shd w:val="clear" w:color="auto" w:fill="FFFFFF"/>
              <w:ind w:firstLine="448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433F9F">
              <w:rPr>
                <w:b/>
                <w:color w:val="000000"/>
                <w:lang w:val="uk-UA"/>
              </w:rPr>
              <w:t xml:space="preserve">Категорія учасників (педагоги,учні </w:t>
            </w:r>
            <w:r w:rsidR="00991AC5">
              <w:rPr>
                <w:b/>
                <w:color w:val="000000"/>
                <w:lang w:val="uk-UA"/>
              </w:rPr>
              <w:t>п</w:t>
            </w:r>
            <w:r>
              <w:rPr>
                <w:b/>
                <w:color w:val="000000"/>
                <w:lang w:val="uk-UA"/>
              </w:rPr>
              <w:t xml:space="preserve">очаткової, </w:t>
            </w:r>
            <w:r w:rsidR="00991AC5">
              <w:rPr>
                <w:b/>
                <w:color w:val="000000"/>
                <w:lang w:val="uk-UA"/>
              </w:rPr>
              <w:t>се</w:t>
            </w:r>
            <w:r>
              <w:rPr>
                <w:b/>
                <w:color w:val="000000"/>
                <w:lang w:val="uk-UA"/>
              </w:rPr>
              <w:t>редньої,</w:t>
            </w:r>
            <w:r w:rsidRPr="00433F9F">
              <w:rPr>
                <w:b/>
                <w:color w:val="000000"/>
                <w:lang w:val="uk-UA"/>
              </w:rPr>
              <w:t>старшої школи)</w:t>
            </w:r>
          </w:p>
        </w:tc>
        <w:tc>
          <w:tcPr>
            <w:tcW w:w="1843" w:type="dxa"/>
            <w:vAlign w:val="center"/>
          </w:tcPr>
          <w:p w:rsidR="00433F9F" w:rsidRPr="00433F9F" w:rsidRDefault="00433F9F" w:rsidP="00A05DDA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433F9F">
              <w:rPr>
                <w:b/>
                <w:color w:val="000000"/>
                <w:lang w:val="uk-UA"/>
              </w:rPr>
              <w:t>Термін</w:t>
            </w:r>
          </w:p>
          <w:p w:rsidR="00991AC5" w:rsidRDefault="00991AC5" w:rsidP="00A05DDA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</w:t>
            </w:r>
            <w:r w:rsidR="00433F9F">
              <w:rPr>
                <w:b/>
                <w:color w:val="000000"/>
                <w:lang w:val="uk-UA"/>
              </w:rPr>
              <w:t>иконання</w:t>
            </w:r>
            <w:r>
              <w:rPr>
                <w:b/>
                <w:color w:val="000000"/>
                <w:lang w:val="uk-UA"/>
              </w:rPr>
              <w:t>,</w:t>
            </w:r>
          </w:p>
          <w:p w:rsidR="00433F9F" w:rsidRPr="00433F9F" w:rsidRDefault="00991AC5" w:rsidP="00A05DDA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проведення</w:t>
            </w:r>
          </w:p>
        </w:tc>
      </w:tr>
      <w:tr w:rsidR="00A05DDA" w:rsidRPr="00433F9F" w:rsidTr="009B78C2">
        <w:tc>
          <w:tcPr>
            <w:tcW w:w="426" w:type="dxa"/>
          </w:tcPr>
          <w:p w:rsidR="00433F9F" w:rsidRPr="00A05DDA" w:rsidRDefault="00395012" w:rsidP="00A05DD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91AC5" w:rsidRPr="00433F9F" w:rsidRDefault="00433F9F" w:rsidP="00395012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  Розробка та моделювання  уроків української літератури  та позакласних заходів </w:t>
            </w:r>
            <w:r w:rsidR="00395012">
              <w:rPr>
                <w:color w:val="000000"/>
                <w:lang w:val="uk-UA"/>
              </w:rPr>
              <w:t xml:space="preserve">за </w:t>
            </w:r>
            <w:r w:rsidRPr="00433F9F">
              <w:rPr>
                <w:color w:val="000000"/>
                <w:lang w:val="uk-UA"/>
              </w:rPr>
              <w:t xml:space="preserve">творчістю </w:t>
            </w:r>
            <w:r w:rsidR="00395012">
              <w:rPr>
                <w:color w:val="000000"/>
                <w:lang w:val="uk-UA"/>
              </w:rPr>
              <w:t>І</w:t>
            </w:r>
            <w:r w:rsidRPr="00433F9F">
              <w:rPr>
                <w:color w:val="000000"/>
                <w:lang w:val="uk-UA"/>
              </w:rPr>
              <w:t>.Я.Франка</w:t>
            </w:r>
          </w:p>
        </w:tc>
        <w:tc>
          <w:tcPr>
            <w:tcW w:w="2126" w:type="dxa"/>
            <w:shd w:val="clear" w:color="auto" w:fill="auto"/>
          </w:tcPr>
          <w:p w:rsidR="00433F9F" w:rsidRPr="00433F9F" w:rsidRDefault="00433F9F" w:rsidP="00991AC5">
            <w:pPr>
              <w:pStyle w:val="rvps2"/>
              <w:shd w:val="clear" w:color="auto" w:fill="FFFFFF"/>
              <w:ind w:left="-610" w:firstLine="1058"/>
              <w:jc w:val="right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Методичний посібник з мультимедійним </w:t>
            </w:r>
            <w:r w:rsidR="00991AC5">
              <w:rPr>
                <w:color w:val="000000"/>
                <w:lang w:val="uk-UA"/>
              </w:rPr>
              <w:t xml:space="preserve">      </w:t>
            </w:r>
            <w:r w:rsidRPr="00433F9F">
              <w:rPr>
                <w:color w:val="000000"/>
                <w:lang w:val="uk-UA"/>
              </w:rPr>
              <w:t>забезпеченням</w:t>
            </w:r>
          </w:p>
          <w:p w:rsidR="00433F9F" w:rsidRPr="00433F9F" w:rsidRDefault="00433F9F" w:rsidP="00433F9F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05DDA" w:rsidRDefault="00D6221E" w:rsidP="00D6221E">
            <w:pPr>
              <w:pStyle w:val="rvps2"/>
              <w:shd w:val="clear" w:color="auto" w:fill="FFFFFF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433F9F" w:rsidRPr="00433F9F">
              <w:rPr>
                <w:color w:val="000000"/>
                <w:lang w:val="uk-UA"/>
              </w:rPr>
              <w:t xml:space="preserve">Вчителі української мови та літератури </w:t>
            </w:r>
          </w:p>
          <w:p w:rsidR="00A05DDA" w:rsidRPr="00A05DDA" w:rsidRDefault="00A05DDA" w:rsidP="00A05DDA">
            <w:pPr>
              <w:pStyle w:val="rvps2"/>
              <w:shd w:val="clear" w:color="auto" w:fill="FFFFFF"/>
              <w:ind w:firstLine="448"/>
              <w:textAlignment w:val="baseline"/>
              <w:rPr>
                <w:i/>
                <w:color w:val="000000"/>
                <w:lang w:val="uk-UA"/>
              </w:rPr>
            </w:pPr>
            <w:r w:rsidRPr="00A05DDA">
              <w:rPr>
                <w:i/>
                <w:color w:val="000000"/>
                <w:lang w:val="uk-UA"/>
              </w:rPr>
              <w:t>По 1 методичній розробці від вчителя або творчої групи вчителів школи</w:t>
            </w:r>
          </w:p>
        </w:tc>
        <w:tc>
          <w:tcPr>
            <w:tcW w:w="1843" w:type="dxa"/>
          </w:tcPr>
          <w:p w:rsidR="00A05DDA" w:rsidRPr="00395012" w:rsidRDefault="00A05DDA" w:rsidP="0039501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 xml:space="preserve">до </w:t>
            </w:r>
            <w:r w:rsidR="00991AC5" w:rsidRPr="00395012">
              <w:rPr>
                <w:b/>
                <w:color w:val="000000"/>
                <w:lang w:val="uk-UA"/>
              </w:rPr>
              <w:t>30 квітня</w:t>
            </w:r>
          </w:p>
          <w:p w:rsidR="00A05DDA" w:rsidRPr="00395012" w:rsidRDefault="00991AC5" w:rsidP="0039501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2016 року</w:t>
            </w:r>
          </w:p>
          <w:p w:rsidR="00433F9F" w:rsidRPr="00A05DDA" w:rsidRDefault="00395012" w:rsidP="00395012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Надати м</w:t>
            </w:r>
            <w:r w:rsidR="00A05DDA" w:rsidRPr="00A05DDA">
              <w:rPr>
                <w:rFonts w:ascii="Times New Roman" w:hAnsi="Times New Roman"/>
                <w:lang w:val="uk-UA" w:eastAsia="ru-RU"/>
              </w:rPr>
              <w:t>етодисту Воробйовій Н.О.</w:t>
            </w:r>
          </w:p>
        </w:tc>
      </w:tr>
      <w:tr w:rsidR="00A05DDA" w:rsidRPr="00433F9F" w:rsidTr="009B78C2">
        <w:trPr>
          <w:trHeight w:val="2532"/>
        </w:trPr>
        <w:tc>
          <w:tcPr>
            <w:tcW w:w="426" w:type="dxa"/>
          </w:tcPr>
          <w:p w:rsidR="00433F9F" w:rsidRPr="00A05DDA" w:rsidRDefault="00395012" w:rsidP="00A05DD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33F9F" w:rsidRPr="00433F9F" w:rsidRDefault="00433F9F" w:rsidP="00433F9F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 « Прийде нове життя, добро нове у світ...»</w:t>
            </w:r>
          </w:p>
          <w:p w:rsidR="00433F9F" w:rsidRPr="00433F9F" w:rsidRDefault="00433F9F" w:rsidP="00433F9F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05DDA" w:rsidRDefault="00433F9F" w:rsidP="00A05DD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 Літературна вітальня</w:t>
            </w:r>
          </w:p>
          <w:p w:rsidR="00433F9F" w:rsidRPr="00433F9F" w:rsidRDefault="00433F9F" w:rsidP="009E2E95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>( літературно - музичні композиції , інсценування уривків з творів І.Франка, пісні на вірші поета)</w:t>
            </w:r>
          </w:p>
        </w:tc>
        <w:tc>
          <w:tcPr>
            <w:tcW w:w="3402" w:type="dxa"/>
            <w:shd w:val="clear" w:color="auto" w:fill="auto"/>
          </w:tcPr>
          <w:p w:rsidR="00433F9F" w:rsidRDefault="00A05DDA" w:rsidP="00A05DDA">
            <w:pPr>
              <w:pStyle w:val="rvps2"/>
              <w:shd w:val="clear" w:color="auto" w:fill="FFFFFF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D6221E">
              <w:rPr>
                <w:color w:val="000000"/>
                <w:lang w:val="uk-UA"/>
              </w:rPr>
              <w:t xml:space="preserve">  </w:t>
            </w:r>
            <w:r w:rsidR="00433F9F" w:rsidRPr="00433F9F">
              <w:rPr>
                <w:color w:val="000000"/>
                <w:lang w:val="uk-UA"/>
              </w:rPr>
              <w:t>Педагоги,учні 5-11 класів шкіл Красноармійського району</w:t>
            </w:r>
            <w:r>
              <w:rPr>
                <w:color w:val="000000"/>
                <w:lang w:val="uk-UA"/>
              </w:rPr>
              <w:t>.</w:t>
            </w:r>
          </w:p>
          <w:p w:rsidR="00A05DDA" w:rsidRDefault="00A05DDA" w:rsidP="00A05DDA">
            <w:pPr>
              <w:pStyle w:val="rvps2"/>
              <w:shd w:val="clear" w:color="auto" w:fill="FFFFFF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A05DDA">
              <w:rPr>
                <w:i/>
                <w:color w:val="000000"/>
                <w:lang w:val="uk-UA"/>
              </w:rPr>
              <w:t xml:space="preserve">Участь узгоджується з Воробйовою Н.О. </w:t>
            </w:r>
            <w:r w:rsidR="00395012">
              <w:rPr>
                <w:i/>
                <w:color w:val="000000"/>
                <w:lang w:val="uk-UA"/>
              </w:rPr>
              <w:t>(</w:t>
            </w:r>
            <w:r w:rsidRPr="00A05DDA">
              <w:rPr>
                <w:i/>
                <w:color w:val="000000"/>
                <w:lang w:val="uk-UA"/>
              </w:rPr>
              <w:t>згідно з</w:t>
            </w:r>
            <w:r w:rsidR="00395012">
              <w:rPr>
                <w:i/>
                <w:color w:val="000000"/>
                <w:lang w:val="uk-UA"/>
              </w:rPr>
              <w:t>і</w:t>
            </w:r>
            <w:r w:rsidRPr="00A05DDA">
              <w:rPr>
                <w:i/>
                <w:color w:val="000000"/>
                <w:lang w:val="uk-UA"/>
              </w:rPr>
              <w:t xml:space="preserve"> сценарієм</w:t>
            </w:r>
            <w:r w:rsidR="00395012">
              <w:rPr>
                <w:i/>
                <w:color w:val="000000"/>
                <w:lang w:val="uk-UA"/>
              </w:rPr>
              <w:t xml:space="preserve"> районного заходу)</w:t>
            </w:r>
            <w:r w:rsidRPr="00A05DDA">
              <w:rPr>
                <w:i/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991AC5" w:rsidRPr="00433F9F" w:rsidRDefault="00991AC5" w:rsidP="00433F9F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395012" w:rsidRDefault="00991AC5" w:rsidP="0039501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31</w:t>
            </w:r>
            <w:r w:rsidR="00433F9F" w:rsidRPr="00395012">
              <w:rPr>
                <w:b/>
                <w:color w:val="000000"/>
                <w:lang w:val="uk-UA"/>
              </w:rPr>
              <w:t>березня</w:t>
            </w:r>
          </w:p>
          <w:p w:rsidR="00A05DDA" w:rsidRPr="00395012" w:rsidRDefault="00433F9F" w:rsidP="0039501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2016 року</w:t>
            </w:r>
          </w:p>
          <w:p w:rsidR="003F236E" w:rsidRDefault="003F236E" w:rsidP="003950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textAlignment w:val="baseline"/>
              <w:rPr>
                <w:color w:val="000000"/>
                <w:lang w:val="uk-UA"/>
              </w:rPr>
            </w:pPr>
          </w:p>
          <w:p w:rsidR="00433F9F" w:rsidRPr="00433F9F" w:rsidRDefault="00A05DDA" w:rsidP="003950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базі Красноармійської районної бібліотеки</w:t>
            </w:r>
          </w:p>
        </w:tc>
      </w:tr>
      <w:tr w:rsidR="00A05DDA" w:rsidRPr="00433F9F" w:rsidTr="009B78C2">
        <w:trPr>
          <w:trHeight w:val="637"/>
        </w:trPr>
        <w:tc>
          <w:tcPr>
            <w:tcW w:w="426" w:type="dxa"/>
            <w:tcBorders>
              <w:top w:val="single" w:sz="4" w:space="0" w:color="auto"/>
            </w:tcBorders>
          </w:tcPr>
          <w:p w:rsidR="00433F9F" w:rsidRPr="00A05DDA" w:rsidRDefault="00395012" w:rsidP="00A05DD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33F9F" w:rsidRPr="00433F9F" w:rsidRDefault="00433F9F" w:rsidP="009E2E95">
            <w:pPr>
              <w:pStyle w:val="rvps2"/>
              <w:shd w:val="clear" w:color="auto" w:fill="FFFFFF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>«У вінок</w:t>
            </w:r>
            <w:r w:rsidR="009E2E95">
              <w:rPr>
                <w:color w:val="000000"/>
                <w:lang w:val="uk-UA"/>
              </w:rPr>
              <w:t xml:space="preserve"> </w:t>
            </w:r>
            <w:r w:rsidRPr="00433F9F">
              <w:rPr>
                <w:color w:val="000000"/>
                <w:lang w:val="uk-UA"/>
              </w:rPr>
              <w:t xml:space="preserve"> Каменяреві»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33F9F" w:rsidRPr="00433F9F" w:rsidRDefault="00433F9F" w:rsidP="00433F9F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 Виставка ілюстрацій до дитячих творів І.Франка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95012" w:rsidRDefault="00D6221E" w:rsidP="00395012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395012">
              <w:rPr>
                <w:color w:val="000000"/>
                <w:lang w:val="uk-UA"/>
              </w:rPr>
              <w:t xml:space="preserve">   </w:t>
            </w:r>
            <w:r w:rsidR="00433F9F" w:rsidRPr="00433F9F">
              <w:rPr>
                <w:color w:val="000000"/>
                <w:lang w:val="uk-UA"/>
              </w:rPr>
              <w:t>Учні 1-5 класів</w:t>
            </w:r>
          </w:p>
          <w:p w:rsidR="00A05DDA" w:rsidRPr="003F236E" w:rsidRDefault="00395012" w:rsidP="00395012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A05DDA" w:rsidRPr="003F236E">
              <w:rPr>
                <w:i/>
                <w:color w:val="000000"/>
                <w:lang w:val="uk-UA"/>
              </w:rPr>
              <w:t xml:space="preserve">По </w:t>
            </w:r>
            <w:r w:rsidR="003F236E">
              <w:rPr>
                <w:i/>
                <w:color w:val="000000"/>
                <w:lang w:val="uk-UA"/>
              </w:rPr>
              <w:t>1-</w:t>
            </w:r>
            <w:r w:rsidR="003F236E" w:rsidRPr="003F236E">
              <w:rPr>
                <w:i/>
                <w:color w:val="000000"/>
                <w:lang w:val="uk-UA"/>
              </w:rPr>
              <w:t>3 малюнки від школи формату А</w:t>
            </w:r>
            <w:r w:rsidR="00A05DDA" w:rsidRPr="003F236E">
              <w:rPr>
                <w:i/>
                <w:color w:val="000000"/>
                <w:lang w:val="uk-UA"/>
              </w:rPr>
              <w:t>-4 .</w:t>
            </w:r>
          </w:p>
          <w:p w:rsidR="009E2E95" w:rsidRDefault="00A05DDA" w:rsidP="003950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i/>
                <w:color w:val="000000"/>
                <w:lang w:val="uk-UA"/>
              </w:rPr>
            </w:pPr>
            <w:r w:rsidRPr="003F236E">
              <w:rPr>
                <w:i/>
                <w:color w:val="000000"/>
                <w:lang w:val="uk-UA"/>
              </w:rPr>
              <w:t xml:space="preserve">Робота </w:t>
            </w:r>
            <w:r w:rsidR="002468FD">
              <w:rPr>
                <w:i/>
                <w:color w:val="000000"/>
                <w:lang w:val="uk-UA"/>
              </w:rPr>
              <w:t xml:space="preserve">має бути </w:t>
            </w:r>
            <w:r w:rsidR="008B7376">
              <w:rPr>
                <w:i/>
                <w:color w:val="000000"/>
                <w:lang w:val="uk-UA"/>
              </w:rPr>
              <w:t xml:space="preserve">паспорту </w:t>
            </w:r>
            <w:r w:rsidR="00E87CBE">
              <w:rPr>
                <w:i/>
                <w:color w:val="000000"/>
                <w:lang w:val="uk-UA"/>
              </w:rPr>
              <w:t xml:space="preserve"> </w:t>
            </w:r>
            <w:r w:rsidR="008B7376">
              <w:rPr>
                <w:i/>
                <w:color w:val="000000"/>
                <w:lang w:val="uk-UA"/>
              </w:rPr>
              <w:t xml:space="preserve">4х8см </w:t>
            </w:r>
            <w:r w:rsidRPr="003F236E">
              <w:rPr>
                <w:i/>
                <w:color w:val="000000"/>
                <w:lang w:val="uk-UA"/>
              </w:rPr>
              <w:t xml:space="preserve">: назва роботи, </w:t>
            </w:r>
            <w:r w:rsidR="003F236E" w:rsidRPr="003F236E">
              <w:rPr>
                <w:i/>
                <w:color w:val="000000"/>
                <w:lang w:val="uk-UA"/>
              </w:rPr>
              <w:t xml:space="preserve">прізвище, ім`я </w:t>
            </w:r>
            <w:r w:rsidR="00D6221E">
              <w:rPr>
                <w:i/>
                <w:color w:val="000000"/>
                <w:lang w:val="uk-UA"/>
              </w:rPr>
              <w:t xml:space="preserve">учня, </w:t>
            </w:r>
            <w:r w:rsidR="003F236E" w:rsidRPr="003F236E">
              <w:rPr>
                <w:i/>
                <w:color w:val="000000"/>
                <w:lang w:val="uk-UA"/>
              </w:rPr>
              <w:t>вік,школа,клас,керівник.</w:t>
            </w:r>
          </w:p>
          <w:p w:rsidR="00574FDB" w:rsidRPr="003F236E" w:rsidRDefault="00574FDB" w:rsidP="003950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5012" w:rsidRDefault="003F236E" w:rsidP="0039501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 xml:space="preserve">до 1 </w:t>
            </w:r>
            <w:r w:rsidR="00991AC5" w:rsidRPr="00395012">
              <w:rPr>
                <w:b/>
                <w:color w:val="000000"/>
                <w:lang w:val="uk-UA"/>
              </w:rPr>
              <w:t>т</w:t>
            </w:r>
            <w:r w:rsidR="00433F9F" w:rsidRPr="00395012">
              <w:rPr>
                <w:b/>
                <w:color w:val="000000"/>
                <w:lang w:val="uk-UA"/>
              </w:rPr>
              <w:t>равн</w:t>
            </w:r>
            <w:r w:rsidRPr="00395012">
              <w:rPr>
                <w:b/>
                <w:color w:val="000000"/>
                <w:lang w:val="uk-UA"/>
              </w:rPr>
              <w:t>я</w:t>
            </w:r>
          </w:p>
          <w:p w:rsidR="003F236E" w:rsidRPr="00395012" w:rsidRDefault="00433F9F" w:rsidP="0039501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>2016 року</w:t>
            </w:r>
          </w:p>
          <w:p w:rsidR="00433F9F" w:rsidRPr="00395012" w:rsidRDefault="003F236E" w:rsidP="00395012">
            <w:pPr>
              <w:jc w:val="center"/>
              <w:rPr>
                <w:lang w:val="uk-UA" w:eastAsia="ru-RU"/>
              </w:rPr>
            </w:pPr>
            <w:r w:rsidRPr="00395012">
              <w:rPr>
                <w:rFonts w:ascii="Times New Roman" w:hAnsi="Times New Roman"/>
                <w:lang w:val="uk-UA" w:eastAsia="ru-RU"/>
              </w:rPr>
              <w:t>РМК</w:t>
            </w:r>
          </w:p>
        </w:tc>
      </w:tr>
      <w:tr w:rsidR="00A05DDA" w:rsidRPr="00433F9F" w:rsidTr="009B78C2">
        <w:tc>
          <w:tcPr>
            <w:tcW w:w="426" w:type="dxa"/>
          </w:tcPr>
          <w:p w:rsidR="00433F9F" w:rsidRPr="00A05DDA" w:rsidRDefault="00395012" w:rsidP="00A05DD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33F9F" w:rsidRPr="00433F9F" w:rsidRDefault="00433F9F" w:rsidP="00991AC5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  Виставка ювілейних сувенірів «Вшановуємо Каменяра»</w:t>
            </w:r>
          </w:p>
        </w:tc>
        <w:tc>
          <w:tcPr>
            <w:tcW w:w="2126" w:type="dxa"/>
            <w:shd w:val="clear" w:color="auto" w:fill="auto"/>
          </w:tcPr>
          <w:p w:rsidR="00433F9F" w:rsidRPr="00433F9F" w:rsidRDefault="00433F9F" w:rsidP="00991AC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 Виготовлення сувенірів, творів декоративно - прикладного мистецтва з елементами біографії та </w:t>
            </w:r>
            <w:r w:rsidRPr="00433F9F">
              <w:rPr>
                <w:color w:val="000000"/>
                <w:lang w:val="uk-UA"/>
              </w:rPr>
              <w:lastRenderedPageBreak/>
              <w:t xml:space="preserve">творчості письменника  </w:t>
            </w:r>
          </w:p>
          <w:p w:rsidR="00433F9F" w:rsidRPr="00433F9F" w:rsidRDefault="00433F9F" w:rsidP="00E87CB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t xml:space="preserve">(календарів, буклетів, листівок,  </w:t>
            </w:r>
            <w:r w:rsidR="00E87CBE">
              <w:rPr>
                <w:color w:val="000000"/>
                <w:lang w:val="uk-UA"/>
              </w:rPr>
              <w:t>магнітів</w:t>
            </w:r>
            <w:r w:rsidR="003F236E">
              <w:rPr>
                <w:color w:val="000000"/>
                <w:lang w:val="uk-UA"/>
              </w:rPr>
              <w:t xml:space="preserve"> </w:t>
            </w:r>
            <w:r w:rsidRPr="00433F9F">
              <w:rPr>
                <w:color w:val="000000"/>
                <w:lang w:val="uk-UA"/>
              </w:rPr>
              <w:t>тощо)</w:t>
            </w:r>
          </w:p>
        </w:tc>
        <w:tc>
          <w:tcPr>
            <w:tcW w:w="3402" w:type="dxa"/>
            <w:shd w:val="clear" w:color="auto" w:fill="auto"/>
          </w:tcPr>
          <w:p w:rsidR="00991AC5" w:rsidRDefault="00433F9F" w:rsidP="00991AC5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  <w:r w:rsidRPr="00433F9F">
              <w:rPr>
                <w:color w:val="000000"/>
                <w:lang w:val="uk-UA"/>
              </w:rPr>
              <w:lastRenderedPageBreak/>
              <w:t xml:space="preserve">Педагоги, учні 1-11 класів, </w:t>
            </w:r>
            <w:r w:rsidR="003F236E">
              <w:rPr>
                <w:color w:val="000000"/>
                <w:lang w:val="uk-UA"/>
              </w:rPr>
              <w:t>керівники гуртків  позашкільних навчальних закладів.</w:t>
            </w:r>
          </w:p>
          <w:p w:rsidR="00433F9F" w:rsidRPr="00433F9F" w:rsidRDefault="009E2E95" w:rsidP="0009738D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  <w:lang w:val="uk-UA"/>
              </w:rPr>
            </w:pPr>
            <w:r w:rsidRPr="003F236E">
              <w:rPr>
                <w:i/>
                <w:color w:val="000000"/>
                <w:lang w:val="uk-UA"/>
              </w:rPr>
              <w:t>Робота</w:t>
            </w:r>
            <w:r w:rsidR="0009738D">
              <w:rPr>
                <w:i/>
                <w:color w:val="000000"/>
                <w:lang w:val="uk-UA"/>
              </w:rPr>
              <w:t xml:space="preserve"> </w:t>
            </w:r>
            <w:r w:rsidRPr="003F236E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 xml:space="preserve">має </w:t>
            </w:r>
            <w:r w:rsidR="008B7376">
              <w:rPr>
                <w:i/>
                <w:color w:val="000000"/>
                <w:lang w:val="uk-UA"/>
              </w:rPr>
              <w:t xml:space="preserve">супроводжуватися </w:t>
            </w:r>
            <w:r w:rsidR="0009738D">
              <w:rPr>
                <w:i/>
                <w:color w:val="000000"/>
                <w:lang w:val="uk-UA"/>
              </w:rPr>
              <w:t>паспорту 4х8см</w:t>
            </w:r>
            <w:r w:rsidRPr="003F236E">
              <w:rPr>
                <w:i/>
                <w:color w:val="000000"/>
                <w:lang w:val="uk-UA"/>
              </w:rPr>
              <w:t xml:space="preserve">: назва роботи, </w:t>
            </w:r>
            <w:r w:rsidRPr="003F236E">
              <w:rPr>
                <w:i/>
                <w:color w:val="000000"/>
                <w:lang w:val="uk-UA"/>
              </w:rPr>
              <w:lastRenderedPageBreak/>
              <w:t>прізвище, ім`я учня,вік,школа,клас,керівник.</w:t>
            </w:r>
          </w:p>
        </w:tc>
        <w:tc>
          <w:tcPr>
            <w:tcW w:w="1843" w:type="dxa"/>
          </w:tcPr>
          <w:p w:rsidR="003F236E" w:rsidRPr="00395012" w:rsidRDefault="003F236E" w:rsidP="003F236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lastRenderedPageBreak/>
              <w:t>до 1 т</w:t>
            </w:r>
            <w:r w:rsidR="00433F9F" w:rsidRPr="00395012">
              <w:rPr>
                <w:b/>
                <w:color w:val="000000"/>
                <w:lang w:val="uk-UA"/>
              </w:rPr>
              <w:t>равн</w:t>
            </w:r>
            <w:r w:rsidRPr="00395012">
              <w:rPr>
                <w:b/>
                <w:color w:val="000000"/>
                <w:lang w:val="uk-UA"/>
              </w:rPr>
              <w:t>я</w:t>
            </w:r>
            <w:r w:rsidR="00433F9F" w:rsidRPr="00395012">
              <w:rPr>
                <w:b/>
                <w:color w:val="000000"/>
                <w:lang w:val="uk-UA"/>
              </w:rPr>
              <w:t xml:space="preserve"> </w:t>
            </w:r>
          </w:p>
          <w:p w:rsidR="00433F9F" w:rsidRPr="00395012" w:rsidRDefault="00991AC5" w:rsidP="003F236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395012">
              <w:rPr>
                <w:b/>
                <w:color w:val="000000"/>
                <w:lang w:val="uk-UA"/>
              </w:rPr>
              <w:t xml:space="preserve"> </w:t>
            </w:r>
            <w:r w:rsidR="00433F9F" w:rsidRPr="00395012">
              <w:rPr>
                <w:b/>
                <w:color w:val="000000"/>
                <w:lang w:val="uk-UA"/>
              </w:rPr>
              <w:t>201</w:t>
            </w:r>
            <w:r w:rsidR="003F236E" w:rsidRPr="00395012">
              <w:rPr>
                <w:b/>
                <w:color w:val="000000"/>
                <w:lang w:val="uk-UA"/>
              </w:rPr>
              <w:t>6</w:t>
            </w:r>
            <w:r w:rsidR="00433F9F" w:rsidRPr="00395012">
              <w:rPr>
                <w:b/>
                <w:color w:val="000000"/>
                <w:lang w:val="uk-UA"/>
              </w:rPr>
              <w:t xml:space="preserve"> року</w:t>
            </w:r>
          </w:p>
          <w:p w:rsidR="003F236E" w:rsidRPr="00433F9F" w:rsidRDefault="002468FD" w:rsidP="003F236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2468FD">
              <w:rPr>
                <w:color w:val="000000"/>
                <w:lang w:val="uk-UA"/>
              </w:rPr>
              <w:t>РМК</w:t>
            </w:r>
          </w:p>
        </w:tc>
      </w:tr>
    </w:tbl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33F9F" w:rsidRDefault="00433F9F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514E2" w:rsidRDefault="004514E2" w:rsidP="00154B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4514E2" w:rsidRPr="004514E2" w:rsidRDefault="004514E2" w:rsidP="004514E2">
      <w:pPr>
        <w:tabs>
          <w:tab w:val="left" w:pos="4688"/>
        </w:tabs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4514E2">
        <w:rPr>
          <w:rFonts w:ascii="Times New Roman" w:hAnsi="Times New Roman"/>
          <w:sz w:val="24"/>
          <w:szCs w:val="24"/>
          <w:lang w:val="uk-UA" w:eastAsia="ru-RU"/>
        </w:rPr>
        <w:t xml:space="preserve">Завідувач КУ КРМК                         </w:t>
      </w:r>
      <w:r w:rsidRPr="004514E2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</w:t>
      </w:r>
      <w:r w:rsidRPr="004514E2">
        <w:rPr>
          <w:rFonts w:ascii="Times New Roman" w:hAnsi="Times New Roman"/>
          <w:sz w:val="24"/>
          <w:szCs w:val="24"/>
          <w:lang w:val="uk-UA" w:eastAsia="ru-RU"/>
        </w:rPr>
        <w:t>О.М.Маслова</w:t>
      </w:r>
    </w:p>
    <w:p w:rsidR="004514E2" w:rsidRPr="004514E2" w:rsidRDefault="004514E2" w:rsidP="004514E2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4514E2" w:rsidRPr="004514E2" w:rsidRDefault="004514E2" w:rsidP="004514E2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4514E2" w:rsidRPr="000C3455" w:rsidRDefault="004514E2" w:rsidP="004514E2">
      <w:pPr>
        <w:rPr>
          <w:rFonts w:ascii="Times New Roman" w:hAnsi="Times New Roman"/>
          <w:sz w:val="18"/>
          <w:szCs w:val="18"/>
          <w:lang w:val="uk-UA" w:eastAsia="ru-RU"/>
        </w:rPr>
      </w:pPr>
      <w:r w:rsidRPr="000C3455">
        <w:rPr>
          <w:rFonts w:ascii="Times New Roman" w:hAnsi="Times New Roman"/>
          <w:sz w:val="18"/>
          <w:szCs w:val="18"/>
          <w:lang w:val="uk-UA" w:eastAsia="ru-RU"/>
        </w:rPr>
        <w:t>Виконавець Воробйова Н.О.</w:t>
      </w:r>
    </w:p>
    <w:p w:rsidR="00433F9F" w:rsidRPr="000C3455" w:rsidRDefault="004514E2" w:rsidP="004514E2">
      <w:pPr>
        <w:rPr>
          <w:rFonts w:ascii="Times New Roman" w:hAnsi="Times New Roman"/>
          <w:sz w:val="18"/>
          <w:szCs w:val="18"/>
          <w:lang w:val="uk-UA" w:eastAsia="ru-RU"/>
        </w:rPr>
      </w:pPr>
      <w:r w:rsidRPr="000C3455">
        <w:rPr>
          <w:rFonts w:ascii="Times New Roman" w:hAnsi="Times New Roman"/>
          <w:sz w:val="18"/>
          <w:szCs w:val="18"/>
          <w:lang w:val="uk-UA" w:eastAsia="ru-RU"/>
        </w:rPr>
        <w:t>0507501848</w:t>
      </w:r>
    </w:p>
    <w:sectPr w:rsidR="00433F9F" w:rsidRPr="000C3455" w:rsidSect="00574FDB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E1" w:rsidRDefault="00C56AE1" w:rsidP="009E2E95">
      <w:pPr>
        <w:spacing w:after="0" w:line="240" w:lineRule="auto"/>
      </w:pPr>
      <w:r>
        <w:separator/>
      </w:r>
    </w:p>
  </w:endnote>
  <w:endnote w:type="continuationSeparator" w:id="0">
    <w:p w:rsidR="00C56AE1" w:rsidRDefault="00C56AE1" w:rsidP="009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E1" w:rsidRDefault="00C56AE1" w:rsidP="009E2E95">
      <w:pPr>
        <w:spacing w:after="0" w:line="240" w:lineRule="auto"/>
      </w:pPr>
      <w:r>
        <w:separator/>
      </w:r>
    </w:p>
  </w:footnote>
  <w:footnote w:type="continuationSeparator" w:id="0">
    <w:p w:rsidR="00C56AE1" w:rsidRDefault="00C56AE1" w:rsidP="009E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49"/>
    <w:rsid w:val="0009738D"/>
    <w:rsid w:val="000C3455"/>
    <w:rsid w:val="001255D4"/>
    <w:rsid w:val="00154B49"/>
    <w:rsid w:val="002468FD"/>
    <w:rsid w:val="00365C49"/>
    <w:rsid w:val="00395012"/>
    <w:rsid w:val="003F236E"/>
    <w:rsid w:val="004116DC"/>
    <w:rsid w:val="00433F9F"/>
    <w:rsid w:val="004514E2"/>
    <w:rsid w:val="00530F5F"/>
    <w:rsid w:val="00574FDB"/>
    <w:rsid w:val="00631739"/>
    <w:rsid w:val="0064669A"/>
    <w:rsid w:val="006A366B"/>
    <w:rsid w:val="008B7376"/>
    <w:rsid w:val="00991AC5"/>
    <w:rsid w:val="009B41B4"/>
    <w:rsid w:val="009B78C2"/>
    <w:rsid w:val="009E2E95"/>
    <w:rsid w:val="00A05DDA"/>
    <w:rsid w:val="00AD7D42"/>
    <w:rsid w:val="00B64A8B"/>
    <w:rsid w:val="00C56AE1"/>
    <w:rsid w:val="00D6221E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54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E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E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4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0F5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9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54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E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E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4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0F5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9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k.krasn@yandex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k.krasn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CE8F-A289-40B8-912F-E9E81AD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2016-01-16T13:11:00Z</cp:lastPrinted>
  <dcterms:created xsi:type="dcterms:W3CDTF">2016-01-16T13:42:00Z</dcterms:created>
  <dcterms:modified xsi:type="dcterms:W3CDTF">2016-01-16T13:42:00Z</dcterms:modified>
</cp:coreProperties>
</file>